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83242"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  <w:r w:rsidRPr="00283242">
        <w:rPr>
          <w:rFonts w:ascii="Times New Roman" w:hAnsi="Times New Roman" w:cs="Times New Roman"/>
          <w:caps/>
          <w:sz w:val="26"/>
          <w:szCs w:val="26"/>
        </w:rPr>
        <w:br/>
        <w:t>Республика Хакасия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83242">
        <w:rPr>
          <w:rFonts w:ascii="Times New Roman" w:hAnsi="Times New Roman" w:cs="Times New Roman"/>
          <w:caps/>
          <w:sz w:val="26"/>
          <w:szCs w:val="26"/>
        </w:rPr>
        <w:t>Таштыпский район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283242" w:rsidP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02.03.</w:t>
      </w:r>
      <w:r w:rsidR="00D4751A" w:rsidRPr="00283242">
        <w:rPr>
          <w:rFonts w:ascii="Times New Roman" w:hAnsi="Times New Roman" w:cs="Times New Roman"/>
          <w:sz w:val="26"/>
          <w:szCs w:val="26"/>
        </w:rPr>
        <w:t>201</w:t>
      </w:r>
      <w:r w:rsidRPr="00283242">
        <w:rPr>
          <w:rFonts w:ascii="Times New Roman" w:hAnsi="Times New Roman" w:cs="Times New Roman"/>
          <w:sz w:val="26"/>
          <w:szCs w:val="26"/>
        </w:rPr>
        <w:t>8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г.           </w:t>
      </w:r>
      <w:r w:rsidRPr="0028324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 xml:space="preserve">  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>. Нижние Сиры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                                     №</w:t>
      </w:r>
      <w:r w:rsidRPr="00283242">
        <w:rPr>
          <w:rFonts w:ascii="Times New Roman" w:hAnsi="Times New Roman" w:cs="Times New Roman"/>
          <w:sz w:val="26"/>
          <w:szCs w:val="26"/>
        </w:rPr>
        <w:t xml:space="preserve"> 27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Об утверждении порядка установления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особого противопожарного режима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С целью реализации полномочий органов местного самоуправления в области обеспечения пожарной безопасности, определения порядка установления особого противопожарного режима и выполнения мероприятий пожарной безопасности при его установлении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сельсовета, руководствуясь </w:t>
      </w:r>
      <w:hyperlink r:id="rId6" w:history="1">
        <w:r w:rsidRPr="00283242">
          <w:rPr>
            <w:rFonts w:ascii="Times New Roman" w:hAnsi="Times New Roman" w:cs="Times New Roman"/>
            <w:sz w:val="26"/>
            <w:szCs w:val="26"/>
          </w:rPr>
          <w:t>ст. 19</w:t>
        </w:r>
      </w:hyperlink>
      <w:r w:rsidRPr="00283242">
        <w:rPr>
          <w:rFonts w:ascii="Times New Roman" w:hAnsi="Times New Roman" w:cs="Times New Roman"/>
          <w:sz w:val="26"/>
          <w:szCs w:val="26"/>
        </w:rPr>
        <w:t xml:space="preserve"> Федерального закона от 21.12.1994 </w:t>
      </w:r>
      <w:r w:rsidR="00283242" w:rsidRPr="00283242">
        <w:rPr>
          <w:rFonts w:ascii="Times New Roman" w:hAnsi="Times New Roman" w:cs="Times New Roman"/>
          <w:sz w:val="26"/>
          <w:szCs w:val="26"/>
        </w:rPr>
        <w:t>№</w:t>
      </w:r>
      <w:r w:rsidRPr="00283242">
        <w:rPr>
          <w:rFonts w:ascii="Times New Roman" w:hAnsi="Times New Roman" w:cs="Times New Roman"/>
          <w:sz w:val="26"/>
          <w:szCs w:val="26"/>
        </w:rPr>
        <w:t xml:space="preserve"> 69-ФЗ </w:t>
      </w:r>
      <w:r w:rsidR="00283242" w:rsidRPr="00283242">
        <w:rPr>
          <w:rFonts w:ascii="Times New Roman" w:hAnsi="Times New Roman" w:cs="Times New Roman"/>
          <w:sz w:val="26"/>
          <w:szCs w:val="26"/>
        </w:rPr>
        <w:t>«</w:t>
      </w:r>
      <w:r w:rsidRPr="00283242">
        <w:rPr>
          <w:rFonts w:ascii="Times New Roman" w:hAnsi="Times New Roman" w:cs="Times New Roman"/>
          <w:sz w:val="26"/>
          <w:szCs w:val="26"/>
        </w:rPr>
        <w:t>О пожарной безопасности</w:t>
      </w:r>
      <w:r w:rsidR="00283242" w:rsidRPr="00283242">
        <w:rPr>
          <w:rFonts w:ascii="Times New Roman" w:hAnsi="Times New Roman" w:cs="Times New Roman"/>
          <w:sz w:val="26"/>
          <w:szCs w:val="26"/>
        </w:rPr>
        <w:t>»</w:t>
      </w:r>
      <w:r w:rsidRPr="0028324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283242">
          <w:rPr>
            <w:rFonts w:ascii="Times New Roman" w:hAnsi="Times New Roman" w:cs="Times New Roman"/>
            <w:sz w:val="26"/>
            <w:szCs w:val="26"/>
          </w:rPr>
          <w:t>ст. 7</w:t>
        </w:r>
      </w:hyperlink>
      <w:r w:rsidRPr="0028324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proofErr w:type="gramStart"/>
        <w:r w:rsidRPr="00283242">
          <w:rPr>
            <w:rFonts w:ascii="Times New Roman" w:hAnsi="Times New Roman" w:cs="Times New Roman"/>
            <w:sz w:val="26"/>
            <w:szCs w:val="26"/>
          </w:rPr>
          <w:t>п</w:t>
        </w:r>
        <w:proofErr w:type="gramEnd"/>
        <w:r w:rsidRPr="00283242">
          <w:rPr>
            <w:rFonts w:ascii="Times New Roman" w:hAnsi="Times New Roman" w:cs="Times New Roman"/>
            <w:sz w:val="26"/>
            <w:szCs w:val="26"/>
          </w:rPr>
          <w:t>/п 10 п. 1 ст. 16</w:t>
        </w:r>
      </w:hyperlink>
      <w:r w:rsidRPr="0028324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283242" w:rsidRPr="00283242">
        <w:rPr>
          <w:rFonts w:ascii="Times New Roman" w:hAnsi="Times New Roman" w:cs="Times New Roman"/>
          <w:sz w:val="26"/>
          <w:szCs w:val="26"/>
        </w:rPr>
        <w:t>№ 131-ФЗ «</w:t>
      </w:r>
      <w:r w:rsidRPr="0028324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3242" w:rsidRPr="00283242">
        <w:rPr>
          <w:rFonts w:ascii="Times New Roman" w:hAnsi="Times New Roman" w:cs="Times New Roman"/>
          <w:sz w:val="26"/>
          <w:szCs w:val="26"/>
        </w:rPr>
        <w:t>»</w:t>
      </w:r>
      <w:r w:rsidRPr="00283242">
        <w:rPr>
          <w:rFonts w:ascii="Times New Roman" w:hAnsi="Times New Roman" w:cs="Times New Roman"/>
          <w:sz w:val="26"/>
          <w:szCs w:val="26"/>
        </w:rPr>
        <w:t xml:space="preserve">, </w:t>
      </w:r>
      <w:r w:rsidR="00AB373A" w:rsidRPr="00283242">
        <w:rPr>
          <w:rFonts w:ascii="Times New Roman" w:hAnsi="Times New Roman" w:cs="Times New Roman"/>
          <w:sz w:val="26"/>
          <w:szCs w:val="26"/>
        </w:rPr>
        <w:t xml:space="preserve">п.18, 19 </w:t>
      </w:r>
      <w:hyperlink r:id="rId9" w:history="1">
        <w:r w:rsidRPr="00283242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="00AB373A" w:rsidRPr="00283242">
        <w:rPr>
          <w:rFonts w:ascii="Times New Roman" w:hAnsi="Times New Roman" w:cs="Times New Roman"/>
          <w:sz w:val="26"/>
          <w:szCs w:val="26"/>
        </w:rPr>
        <w:t>47</w:t>
      </w:r>
      <w:r w:rsidRPr="0028324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proofErr w:type="spellStart"/>
      <w:r w:rsidR="00283242" w:rsidRPr="00283242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 xml:space="preserve">сельсовет  от </w:t>
      </w:r>
      <w:r w:rsidR="0004335A" w:rsidRPr="00283242">
        <w:rPr>
          <w:rFonts w:ascii="Times New Roman" w:hAnsi="Times New Roman" w:cs="Times New Roman"/>
          <w:sz w:val="26"/>
          <w:szCs w:val="26"/>
        </w:rPr>
        <w:t>05.01.2006 г. №1</w:t>
      </w:r>
      <w:r w:rsidR="00283242" w:rsidRPr="00283242">
        <w:rPr>
          <w:rFonts w:ascii="Times New Roman" w:hAnsi="Times New Roman" w:cs="Times New Roman"/>
          <w:sz w:val="26"/>
          <w:szCs w:val="26"/>
        </w:rPr>
        <w:t>4</w:t>
      </w:r>
      <w:r w:rsidRPr="00283242">
        <w:rPr>
          <w:rFonts w:ascii="Times New Roman" w:hAnsi="Times New Roman" w:cs="Times New Roman"/>
          <w:sz w:val="26"/>
          <w:szCs w:val="26"/>
        </w:rPr>
        <w:t xml:space="preserve">, с изменениями и дополнениями, </w:t>
      </w:r>
      <w:proofErr w:type="spellStart"/>
      <w:proofErr w:type="gramStart"/>
      <w:r w:rsidRPr="0028324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о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с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т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а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24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о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в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л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я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ю: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1" w:history="1">
        <w:r w:rsidRPr="0028324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283242">
        <w:rPr>
          <w:rFonts w:ascii="Times New Roman" w:hAnsi="Times New Roman" w:cs="Times New Roman"/>
          <w:sz w:val="26"/>
          <w:szCs w:val="26"/>
        </w:rPr>
        <w:t xml:space="preserve"> установления особого противопожарного режима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 согласно приложению к настоящему Постановлению.</w:t>
      </w:r>
    </w:p>
    <w:p w:rsidR="00AB373A" w:rsidRPr="00283242" w:rsidRDefault="00AB373A" w:rsidP="00AB373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2. </w:t>
      </w:r>
      <w:r w:rsidRPr="00283242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опубликовать (обнародовать) в установленном порядке и разместить на официальном сайте </w:t>
      </w:r>
      <w:r w:rsidR="00283242" w:rsidRPr="00283242">
        <w:rPr>
          <w:rFonts w:ascii="Times New Roman" w:eastAsia="Calibri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3. Постановление вступает в силу в день, следующий за днем его официального опубликования.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 w:rsidP="00283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             Е.В. Камалов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3A" w:rsidRPr="00283242" w:rsidRDefault="00AB3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3A" w:rsidRPr="00283242" w:rsidRDefault="00AB3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3242" w:rsidRPr="00283242" w:rsidRDefault="00283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3A" w:rsidRPr="00283242" w:rsidRDefault="00AB3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3A" w:rsidRPr="00283242" w:rsidRDefault="00AB3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  <w:r w:rsidRPr="0028324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4751A" w:rsidRPr="00283242" w:rsidRDefault="002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от </w:t>
      </w:r>
      <w:r w:rsidR="00283242" w:rsidRPr="00283242">
        <w:rPr>
          <w:rFonts w:ascii="Times New Roman" w:hAnsi="Times New Roman" w:cs="Times New Roman"/>
          <w:sz w:val="26"/>
          <w:szCs w:val="26"/>
        </w:rPr>
        <w:t>02.03.2018</w:t>
      </w:r>
      <w:r w:rsidRPr="00283242">
        <w:rPr>
          <w:rFonts w:ascii="Times New Roman" w:hAnsi="Times New Roman" w:cs="Times New Roman"/>
          <w:sz w:val="26"/>
          <w:szCs w:val="26"/>
        </w:rPr>
        <w:t xml:space="preserve"> г. №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27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1"/>
      <w:bookmarkEnd w:id="2"/>
      <w:r w:rsidRPr="0028324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42">
        <w:rPr>
          <w:rFonts w:ascii="Times New Roman" w:hAnsi="Times New Roman" w:cs="Times New Roman"/>
          <w:b/>
          <w:bCs/>
          <w:sz w:val="26"/>
          <w:szCs w:val="26"/>
        </w:rPr>
        <w:t>УСТАНОВЛЕНИЯ ОСОБОГО ПРОТИВОПОЖАРНОГО РЕЖИМА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42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283242" w:rsidRPr="00283242">
        <w:rPr>
          <w:rFonts w:ascii="Times New Roman" w:hAnsi="Times New Roman" w:cs="Times New Roman"/>
          <w:b/>
          <w:bCs/>
          <w:caps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1. Особый противопожарный режим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 (далее - особый противопожарный режим) устанавливается в целях предупреждения чрезвычайных ситуаций, связанных с повышением пожарной опасности в границах населенных пунктов 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Нижнесирского </w:t>
      </w:r>
      <w:r w:rsidRPr="00283242">
        <w:rPr>
          <w:rFonts w:ascii="Times New Roman" w:hAnsi="Times New Roman" w:cs="Times New Roman"/>
          <w:sz w:val="26"/>
          <w:szCs w:val="26"/>
        </w:rPr>
        <w:t>сельсовета, нанесением значительного ущерба от пожаров объектам, уничтожением имущества огнем и причинением вреда жизни и здоровью граждан.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>: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повышенного класса пожарной опасности по метеоусловиям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изменения оперативной обстановки, связанной с пожарами на территории (части территории)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, требующей принятия дополнительных, в том числе экстренных, мер по обеспечению пожарной безопасности.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3. Особый противопожарный режим и период его действия устанавливается постановлением Главы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 по предложению комиссии по чрезвычайным ситуациям и пожарной безопасности (КЧС и ПБ) 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283242">
        <w:rPr>
          <w:rFonts w:ascii="Times New Roman" w:hAnsi="Times New Roman" w:cs="Times New Roman"/>
          <w:sz w:val="26"/>
          <w:szCs w:val="26"/>
        </w:rPr>
        <w:t>исходя из анализа пожарной обстановки, сложившейся на территории (части территории) муниципального образования.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4. Установление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5. Для принятия мер по защите населения и строений, сооружений объектов экономики, организаций, предприятий, учреждений, расположенных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, могут устанавливаться соответствующие дополнительные меры пожарной безопасности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>: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- запрещению на территориях населенных пунктов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, организаций, предприятий, учреждений, </w:t>
      </w:r>
      <w:r w:rsidR="0004335A" w:rsidRPr="00283242">
        <w:rPr>
          <w:rFonts w:ascii="Times New Roman" w:hAnsi="Times New Roman" w:cs="Times New Roman"/>
          <w:sz w:val="26"/>
          <w:szCs w:val="26"/>
        </w:rPr>
        <w:t>приусадебных</w:t>
      </w:r>
      <w:r w:rsidRPr="00283242">
        <w:rPr>
          <w:rFonts w:ascii="Times New Roman" w:hAnsi="Times New Roman" w:cs="Times New Roman"/>
          <w:sz w:val="26"/>
          <w:szCs w:val="26"/>
        </w:rPr>
        <w:t xml:space="preserve"> участков разведения костров, сжигания мусора, проведения пожароопасных работ;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- временному приостановлению в летнее время топки печей, кухонных очагов, работающих на твердом топливе;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- усилению охраны общественного порядка;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- созданию на территориях </w:t>
      </w:r>
      <w:r w:rsidR="0004335A" w:rsidRPr="00283242">
        <w:rPr>
          <w:rFonts w:ascii="Times New Roman" w:hAnsi="Times New Roman" w:cs="Times New Roman"/>
          <w:sz w:val="26"/>
          <w:szCs w:val="26"/>
        </w:rPr>
        <w:t>приусадебных</w:t>
      </w:r>
      <w:r w:rsidRPr="00283242">
        <w:rPr>
          <w:rFonts w:ascii="Times New Roman" w:hAnsi="Times New Roman" w:cs="Times New Roman"/>
          <w:sz w:val="26"/>
          <w:szCs w:val="26"/>
        </w:rPr>
        <w:t xml:space="preserve"> участков запасов воды для целей пожаротушения;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- дополнительному привлечению на тушение и (или) предотвращение распространения пожаров имеющейся водовозной и землеройной техники от организаций, предприятий, учреждений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lastRenderedPageBreak/>
        <w:t xml:space="preserve">- организации наблюдения путем патрулирования за противопожарным состоянием участков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, </w:t>
      </w:r>
      <w:r w:rsidR="0004335A" w:rsidRPr="00283242">
        <w:rPr>
          <w:rFonts w:ascii="Times New Roman" w:hAnsi="Times New Roman" w:cs="Times New Roman"/>
          <w:sz w:val="26"/>
          <w:szCs w:val="26"/>
        </w:rPr>
        <w:t>приусадебных</w:t>
      </w:r>
      <w:r w:rsidRPr="00283242">
        <w:rPr>
          <w:rFonts w:ascii="Times New Roman" w:hAnsi="Times New Roman" w:cs="Times New Roman"/>
          <w:sz w:val="26"/>
          <w:szCs w:val="26"/>
        </w:rPr>
        <w:t xml:space="preserve"> участков силами организаций, предприятий, учреждений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- временного отселения людей за пределы территории, на которой введен особый противопожарный режим, в случае явной угрозы их жизни и здоровью;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- информированию населения через средства массовой информации о принимаемых Администрацией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283242">
        <w:rPr>
          <w:rFonts w:ascii="Times New Roman" w:hAnsi="Times New Roman" w:cs="Times New Roman"/>
          <w:sz w:val="26"/>
          <w:szCs w:val="26"/>
        </w:rPr>
        <w:t>решениях по обеспечению пожарной безопасности в связи с установлением особого противопожарного режима.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строений, сооружений объектов экономики, организаций, предприятий, учреждений, расположенных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Нижнесирского </w:t>
      </w:r>
      <w:r w:rsidR="0004335A" w:rsidRPr="00283242">
        <w:rPr>
          <w:rFonts w:ascii="Times New Roman" w:hAnsi="Times New Roman" w:cs="Times New Roman"/>
          <w:sz w:val="26"/>
          <w:szCs w:val="26"/>
        </w:rPr>
        <w:t>сельсовета</w:t>
      </w:r>
      <w:r w:rsidRPr="00283242">
        <w:rPr>
          <w:rFonts w:ascii="Times New Roman" w:hAnsi="Times New Roman" w:cs="Times New Roman"/>
          <w:sz w:val="26"/>
          <w:szCs w:val="26"/>
        </w:rPr>
        <w:t>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6. Организации, предприятия и учреждения независимо от форм собственности и ведомственной принадлежности, население 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Нижнесирского </w:t>
      </w:r>
      <w:r w:rsidR="0004335A" w:rsidRPr="00283242">
        <w:rPr>
          <w:rFonts w:ascii="Times New Roman" w:hAnsi="Times New Roman" w:cs="Times New Roman"/>
          <w:sz w:val="26"/>
          <w:szCs w:val="26"/>
        </w:rPr>
        <w:t>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 обязаны выполнять определенные настоящим Порядком требования.</w:t>
      </w:r>
    </w:p>
    <w:p w:rsidR="00E61B21" w:rsidRDefault="00D4751A" w:rsidP="0004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 xml:space="preserve"> соблюдением особого противопожарного режима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283242">
        <w:rPr>
          <w:rFonts w:ascii="Times New Roman" w:hAnsi="Times New Roman" w:cs="Times New Roman"/>
          <w:sz w:val="26"/>
          <w:szCs w:val="26"/>
        </w:rPr>
        <w:t xml:space="preserve">возлагается на комиссию по чрезвычайным ситуациям и пожарной безопасности 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283242" w:rsidRPr="00283242" w:rsidRDefault="00283242" w:rsidP="0004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283242" w:rsidRPr="00283242" w:rsidSect="0081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AF" w:rsidRDefault="003C74AF" w:rsidP="00D4751A">
      <w:pPr>
        <w:spacing w:after="0" w:line="240" w:lineRule="auto"/>
      </w:pPr>
      <w:r>
        <w:separator/>
      </w:r>
    </w:p>
  </w:endnote>
  <w:endnote w:type="continuationSeparator" w:id="0">
    <w:p w:rsidR="003C74AF" w:rsidRDefault="003C74AF" w:rsidP="00D4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AF" w:rsidRDefault="003C74AF" w:rsidP="00D4751A">
      <w:pPr>
        <w:spacing w:after="0" w:line="240" w:lineRule="auto"/>
      </w:pPr>
      <w:r>
        <w:separator/>
      </w:r>
    </w:p>
  </w:footnote>
  <w:footnote w:type="continuationSeparator" w:id="0">
    <w:p w:rsidR="003C74AF" w:rsidRDefault="003C74AF" w:rsidP="00D47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51A"/>
    <w:rsid w:val="0004335A"/>
    <w:rsid w:val="00072082"/>
    <w:rsid w:val="000D7197"/>
    <w:rsid w:val="00163EFD"/>
    <w:rsid w:val="00283242"/>
    <w:rsid w:val="002E5595"/>
    <w:rsid w:val="00377E29"/>
    <w:rsid w:val="003A223B"/>
    <w:rsid w:val="003C74AF"/>
    <w:rsid w:val="00606246"/>
    <w:rsid w:val="00784186"/>
    <w:rsid w:val="00822D7D"/>
    <w:rsid w:val="008D1A1E"/>
    <w:rsid w:val="009240C2"/>
    <w:rsid w:val="00974C55"/>
    <w:rsid w:val="009C63BE"/>
    <w:rsid w:val="00A9294E"/>
    <w:rsid w:val="00AB373A"/>
    <w:rsid w:val="00C92433"/>
    <w:rsid w:val="00CF1F6A"/>
    <w:rsid w:val="00D12029"/>
    <w:rsid w:val="00D1762D"/>
    <w:rsid w:val="00D4751A"/>
    <w:rsid w:val="00D63AD3"/>
    <w:rsid w:val="00E61B21"/>
    <w:rsid w:val="00ED1EF2"/>
    <w:rsid w:val="00ED7AFD"/>
    <w:rsid w:val="00FB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1A"/>
  </w:style>
  <w:style w:type="paragraph" w:styleId="a5">
    <w:name w:val="footer"/>
    <w:basedOn w:val="a"/>
    <w:link w:val="a6"/>
    <w:uiPriority w:val="99"/>
    <w:unhideWhenUsed/>
    <w:rsid w:val="00D4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1A"/>
  </w:style>
  <w:style w:type="paragraph" w:styleId="a7">
    <w:name w:val="Balloon Text"/>
    <w:basedOn w:val="a"/>
    <w:link w:val="a8"/>
    <w:uiPriority w:val="99"/>
    <w:semiHidden/>
    <w:unhideWhenUsed/>
    <w:rsid w:val="00ED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1A"/>
  </w:style>
  <w:style w:type="paragraph" w:styleId="a5">
    <w:name w:val="footer"/>
    <w:basedOn w:val="a"/>
    <w:link w:val="a6"/>
    <w:uiPriority w:val="99"/>
    <w:unhideWhenUsed/>
    <w:rsid w:val="00D4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1A"/>
  </w:style>
  <w:style w:type="paragraph" w:styleId="a7">
    <w:name w:val="Balloon Text"/>
    <w:basedOn w:val="a"/>
    <w:link w:val="a8"/>
    <w:uiPriority w:val="99"/>
    <w:semiHidden/>
    <w:unhideWhenUsed/>
    <w:rsid w:val="00ED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9923277C7D2BD97F7A242E6771F2C25A5499367C6312A25901B8C286932F155571D6415A09132615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09923277C7D2BD97F7A242E6771F2C25A5499367C6312A25901B8C286932F155571D6415A09030615C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9923277C7D2BD97F7A242E6771F2C25A54C9B60CC312A25901B8C286932F155571D67166A52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09923277C7D2BD97F7A254E51B40292CA8129765CE3C7D7FCF40D17F6038A61218442651AD913514A77866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>*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Эдуард</cp:lastModifiedBy>
  <cp:revision>4</cp:revision>
  <cp:lastPrinted>2018-03-04T04:46:00Z</cp:lastPrinted>
  <dcterms:created xsi:type="dcterms:W3CDTF">2015-04-02T02:57:00Z</dcterms:created>
  <dcterms:modified xsi:type="dcterms:W3CDTF">2018-03-04T04:46:00Z</dcterms:modified>
</cp:coreProperties>
</file>